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C" w:rsidRDefault="00A5486C" w:rsidP="00A5486C">
      <w:pPr>
        <w:rPr>
          <w:lang w:val="en-US"/>
        </w:rPr>
      </w:pPr>
    </w:p>
    <w:p w:rsidR="00A5486C" w:rsidRDefault="00A5486C" w:rsidP="00A548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A5486C" w:rsidRDefault="00A5486C" w:rsidP="00A548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5486C" w:rsidRDefault="00A5486C" w:rsidP="00A5486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A5486C" w:rsidRDefault="00A5486C" w:rsidP="00A548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A5486C" w:rsidRPr="00A5486C" w:rsidRDefault="00A5486C" w:rsidP="00A5486C">
      <w:pPr>
        <w:rPr>
          <w:lang w:val="en-US"/>
        </w:rPr>
      </w:pPr>
      <w:r>
        <w:rPr>
          <w:color w:val="000000"/>
        </w:rPr>
        <w:t>от   27.08.2014 №  </w:t>
      </w:r>
      <w:r>
        <w:rPr>
          <w:color w:val="000000"/>
          <w:lang w:val="en-US"/>
        </w:rPr>
        <w:t>961</w:t>
      </w:r>
    </w:p>
    <w:p w:rsidR="00A5486C" w:rsidRDefault="00A5486C" w:rsidP="00A5486C">
      <w:pPr>
        <w:rPr>
          <w:lang w:val="en-US"/>
        </w:rPr>
      </w:pPr>
    </w:p>
    <w:p w:rsidR="00A5486C" w:rsidRDefault="00A5486C" w:rsidP="00A5486C">
      <w:pPr>
        <w:rPr>
          <w:lang w:val="en-US"/>
        </w:rPr>
      </w:pPr>
    </w:p>
    <w:p w:rsidR="00A5486C" w:rsidRDefault="00A5486C" w:rsidP="00A5486C">
      <w:pPr>
        <w:rPr>
          <w:lang w:val="en-US"/>
        </w:rPr>
      </w:pPr>
    </w:p>
    <w:p w:rsidR="00A5486C" w:rsidRDefault="00A5486C" w:rsidP="00A5486C">
      <w:pPr>
        <w:rPr>
          <w:lang w:val="en-US"/>
        </w:rPr>
      </w:pPr>
    </w:p>
    <w:p w:rsidR="00A5486C" w:rsidRDefault="00A5486C" w:rsidP="00A5486C">
      <w:r w:rsidRPr="00D07CBA">
        <w:t>О награждении</w:t>
      </w:r>
      <w:r>
        <w:t xml:space="preserve"> </w:t>
      </w:r>
      <w:proofErr w:type="gramStart"/>
      <w:r>
        <w:t>почетным</w:t>
      </w:r>
      <w:proofErr w:type="gramEnd"/>
      <w:r>
        <w:t xml:space="preserve"> </w:t>
      </w:r>
    </w:p>
    <w:p w:rsidR="00A5486C" w:rsidRDefault="00A5486C" w:rsidP="00A5486C">
      <w:r>
        <w:t xml:space="preserve">знаком «За заслуги </w:t>
      </w:r>
      <w:proofErr w:type="gramStart"/>
      <w:r>
        <w:t>перед</w:t>
      </w:r>
      <w:proofErr w:type="gramEnd"/>
      <w:r>
        <w:t xml:space="preserve"> </w:t>
      </w:r>
    </w:p>
    <w:p w:rsidR="00A5486C" w:rsidRDefault="00A5486C" w:rsidP="00A5486C">
      <w:r>
        <w:t>Копейском»</w:t>
      </w:r>
    </w:p>
    <w:p w:rsidR="00A5486C" w:rsidRDefault="00A5486C" w:rsidP="00A5486C"/>
    <w:p w:rsidR="00A5486C" w:rsidRDefault="00A5486C" w:rsidP="00A5486C">
      <w:pPr>
        <w:jc w:val="both"/>
      </w:pPr>
      <w:r>
        <w:t xml:space="preserve">     Рассмотрев решение организационного комитета по награждению почетным знаком «За заслуги перед Копейском»  от 05.08.2014</w:t>
      </w:r>
    </w:p>
    <w:p w:rsidR="00A5486C" w:rsidRDefault="00A5486C" w:rsidP="00A5486C">
      <w:pPr>
        <w:jc w:val="both"/>
      </w:pPr>
      <w:r>
        <w:t xml:space="preserve">Собрание депутатов </w:t>
      </w:r>
      <w:r w:rsidRPr="00D07CBA">
        <w:t xml:space="preserve"> </w:t>
      </w:r>
      <w:proofErr w:type="spellStart"/>
      <w:r w:rsidRPr="00D07CBA">
        <w:t>Копейского</w:t>
      </w:r>
      <w:proofErr w:type="spellEnd"/>
      <w:r w:rsidRPr="00D07CBA">
        <w:t xml:space="preserve"> городского округа  Челябинской области </w:t>
      </w:r>
    </w:p>
    <w:p w:rsidR="00A5486C" w:rsidRDefault="00A5486C" w:rsidP="00A5486C">
      <w:pPr>
        <w:jc w:val="both"/>
      </w:pPr>
      <w:r>
        <w:t>РЕШАЕТ:</w:t>
      </w:r>
      <w:r w:rsidRPr="00D07CBA">
        <w:t xml:space="preserve"> </w:t>
      </w:r>
    </w:p>
    <w:p w:rsidR="00A5486C" w:rsidRPr="00D07CBA" w:rsidRDefault="00A5486C" w:rsidP="00A5486C">
      <w:pPr>
        <w:jc w:val="both"/>
      </w:pPr>
      <w:r w:rsidRPr="00D07CBA">
        <w:t xml:space="preserve"> </w:t>
      </w:r>
      <w:r>
        <w:t xml:space="preserve">          </w:t>
      </w:r>
      <w:r w:rsidRPr="00D07CBA">
        <w:t>1. Наградить</w:t>
      </w:r>
      <w:r>
        <w:t xml:space="preserve"> почетным знаком «За заслуги перед Копейском»</w:t>
      </w:r>
      <w:r w:rsidRPr="00D07CBA">
        <w:t>:</w:t>
      </w:r>
    </w:p>
    <w:p w:rsidR="00A5486C" w:rsidRPr="00D07CBA" w:rsidRDefault="00A5486C" w:rsidP="00A5486C">
      <w:pPr>
        <w:jc w:val="both"/>
      </w:pPr>
      <w:r>
        <w:t xml:space="preserve">           </w:t>
      </w:r>
      <w:proofErr w:type="spellStart"/>
      <w:r>
        <w:t>Вотинцеву</w:t>
      </w:r>
      <w:proofErr w:type="spellEnd"/>
      <w:r>
        <w:t xml:space="preserve"> Валентину Васильевну – директора муниципального образовательного учреждения дополнительного образования детей специализированной детско-юношеской спортивной школы олимпийского резерва №2 </w:t>
      </w:r>
      <w:r w:rsidRPr="00D07CBA">
        <w:t xml:space="preserve"> </w:t>
      </w:r>
      <w:proofErr w:type="spellStart"/>
      <w:r w:rsidRPr="00D07CBA">
        <w:t>Копейского</w:t>
      </w:r>
      <w:proofErr w:type="spellEnd"/>
      <w:r w:rsidRPr="00D07CBA">
        <w:t xml:space="preserve"> городского округа;</w:t>
      </w:r>
    </w:p>
    <w:p w:rsidR="00A5486C" w:rsidRPr="00D07CBA" w:rsidRDefault="00A5486C" w:rsidP="00A5486C">
      <w:pPr>
        <w:jc w:val="both"/>
      </w:pPr>
      <w:r>
        <w:t xml:space="preserve">           </w:t>
      </w:r>
      <w:proofErr w:type="spellStart"/>
      <w:r>
        <w:t>Гулину</w:t>
      </w:r>
      <w:proofErr w:type="spellEnd"/>
      <w:r>
        <w:t xml:space="preserve"> Людмилу Степановну – инспектора по работе с ветеранами ОАО «</w:t>
      </w:r>
      <w:proofErr w:type="spellStart"/>
      <w:r>
        <w:t>Копейский</w:t>
      </w:r>
      <w:proofErr w:type="spellEnd"/>
      <w:r>
        <w:t xml:space="preserve"> машиностроительный завод»;</w:t>
      </w:r>
    </w:p>
    <w:p w:rsidR="00A5486C" w:rsidRPr="00D07CBA" w:rsidRDefault="00A5486C" w:rsidP="00A5486C">
      <w:pPr>
        <w:jc w:val="both"/>
      </w:pPr>
      <w:r>
        <w:t xml:space="preserve">           Емельянову Татьяну Викторовну – директора муниципального общеобразовательного учреждения средней общеобразовательной  школы №23</w:t>
      </w:r>
      <w:r w:rsidRPr="00D07CBA">
        <w:t xml:space="preserve"> </w:t>
      </w:r>
      <w:proofErr w:type="spellStart"/>
      <w:r w:rsidRPr="00D07CBA">
        <w:t>Копейского</w:t>
      </w:r>
      <w:proofErr w:type="spellEnd"/>
      <w:r w:rsidRPr="00D07CBA">
        <w:t xml:space="preserve"> городского округа;</w:t>
      </w:r>
    </w:p>
    <w:p w:rsidR="00A5486C" w:rsidRDefault="00A5486C" w:rsidP="00A5486C">
      <w:pPr>
        <w:jc w:val="both"/>
      </w:pPr>
      <w:r>
        <w:t xml:space="preserve">         </w:t>
      </w:r>
      <w:r w:rsidRPr="00D07CBA">
        <w:t xml:space="preserve"> </w:t>
      </w:r>
      <w:r>
        <w:t xml:space="preserve">Панову </w:t>
      </w:r>
      <w:proofErr w:type="spellStart"/>
      <w:r>
        <w:t>Зульфию</w:t>
      </w:r>
      <w:proofErr w:type="spellEnd"/>
      <w:r>
        <w:t xml:space="preserve"> </w:t>
      </w:r>
      <w:proofErr w:type="spellStart"/>
      <w:r>
        <w:t>Нуровну</w:t>
      </w:r>
      <w:proofErr w:type="spellEnd"/>
      <w:r>
        <w:t xml:space="preserve"> – заведующую библиотекой муни</w:t>
      </w:r>
      <w:r w:rsidRPr="00D07CBA">
        <w:t xml:space="preserve">ципального </w:t>
      </w:r>
      <w:r>
        <w:t xml:space="preserve">общеобразовательного </w:t>
      </w:r>
      <w:r w:rsidRPr="00D07CBA">
        <w:t xml:space="preserve">учреждения </w:t>
      </w:r>
      <w:r>
        <w:t xml:space="preserve"> средней общеобразовательной школы №13</w:t>
      </w:r>
      <w:r w:rsidRPr="00D07CBA">
        <w:t xml:space="preserve"> </w:t>
      </w:r>
      <w:proofErr w:type="spellStart"/>
      <w:r w:rsidRPr="00D07CBA">
        <w:t>Копейского</w:t>
      </w:r>
      <w:proofErr w:type="spellEnd"/>
      <w:r w:rsidRPr="00D07CBA">
        <w:t xml:space="preserve"> городского округа</w:t>
      </w:r>
      <w:r>
        <w:t>, председателя клуба «Семья» поселка Горняк;</w:t>
      </w:r>
    </w:p>
    <w:p w:rsidR="00A5486C" w:rsidRPr="00D07CBA" w:rsidRDefault="00A5486C" w:rsidP="00A5486C">
      <w:pPr>
        <w:jc w:val="both"/>
      </w:pPr>
      <w:r>
        <w:t xml:space="preserve">         </w:t>
      </w:r>
      <w:proofErr w:type="spellStart"/>
      <w:r>
        <w:t>Смольянову</w:t>
      </w:r>
      <w:proofErr w:type="spellEnd"/>
      <w:r>
        <w:t xml:space="preserve">  Ирину Викторовну – директора муниципального учреждения дополнительного образования детей «Детская музыкальная школа №1» </w:t>
      </w:r>
      <w:proofErr w:type="spellStart"/>
      <w:r>
        <w:t>Копейского</w:t>
      </w:r>
      <w:proofErr w:type="spellEnd"/>
      <w:r>
        <w:t xml:space="preserve"> городского округа.</w:t>
      </w:r>
    </w:p>
    <w:p w:rsidR="00A5486C" w:rsidRDefault="00A5486C" w:rsidP="00A5486C">
      <w:pPr>
        <w:jc w:val="both"/>
      </w:pPr>
      <w:r w:rsidRPr="00D07CBA">
        <w:t xml:space="preserve">    </w:t>
      </w:r>
      <w:r>
        <w:t xml:space="preserve">     </w:t>
      </w:r>
      <w:r w:rsidRPr="00D07CBA">
        <w:t>2.</w:t>
      </w:r>
      <w:r>
        <w:t xml:space="preserve"> Наградить  почетным знаком «За заслуги перед Копейском» муниципальное общеобразовательное учреждение среднюю общеобразовательную школу №1 </w:t>
      </w:r>
      <w:proofErr w:type="spellStart"/>
      <w:r>
        <w:t>Копейского</w:t>
      </w:r>
      <w:proofErr w:type="spellEnd"/>
      <w:r>
        <w:t xml:space="preserve"> городского округа.</w:t>
      </w:r>
    </w:p>
    <w:p w:rsidR="00A5486C" w:rsidRDefault="00A5486C" w:rsidP="00A5486C">
      <w:pPr>
        <w:jc w:val="both"/>
      </w:pPr>
      <w:r w:rsidRPr="00D07CBA">
        <w:t xml:space="preserve"> </w:t>
      </w:r>
      <w:r>
        <w:t xml:space="preserve"> </w:t>
      </w:r>
    </w:p>
    <w:p w:rsidR="00A5486C" w:rsidRPr="00D07CBA" w:rsidRDefault="00A5486C" w:rsidP="00A5486C">
      <w:pPr>
        <w:jc w:val="both"/>
        <w:rPr>
          <w:sz w:val="24"/>
          <w:szCs w:val="24"/>
        </w:rPr>
      </w:pPr>
    </w:p>
    <w:p w:rsidR="00A5486C" w:rsidRPr="00D07CBA" w:rsidRDefault="00A5486C" w:rsidP="00A5486C">
      <w:r w:rsidRPr="00D07CBA">
        <w:t>Председатель Собрания депутатов</w:t>
      </w:r>
    </w:p>
    <w:p w:rsidR="00A5486C" w:rsidRPr="00D07CBA" w:rsidRDefault="00A5486C" w:rsidP="00A5486C">
      <w:proofErr w:type="spellStart"/>
      <w:r w:rsidRPr="00D07CBA">
        <w:t>Копейского</w:t>
      </w:r>
      <w:proofErr w:type="spellEnd"/>
      <w:r w:rsidRPr="00D07CBA">
        <w:t xml:space="preserve"> городского округа</w:t>
      </w:r>
      <w:r w:rsidRPr="00D07CBA">
        <w:tab/>
      </w:r>
      <w:r w:rsidRPr="00D07CBA">
        <w:tab/>
      </w:r>
      <w:r w:rsidRPr="00D07CBA">
        <w:tab/>
      </w:r>
      <w:r w:rsidRPr="00D07CBA">
        <w:tab/>
      </w:r>
      <w:r w:rsidRPr="00D07CBA">
        <w:tab/>
        <w:t xml:space="preserve">     В.П.Емельянов</w:t>
      </w:r>
    </w:p>
    <w:p w:rsidR="00551CAA" w:rsidRDefault="00551CAA"/>
    <w:sectPr w:rsidR="00551CAA" w:rsidSect="00D4640B">
      <w:pgSz w:w="11906" w:h="16838"/>
      <w:pgMar w:top="1134" w:right="851" w:bottom="38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5486C"/>
    <w:rsid w:val="00551CAA"/>
    <w:rsid w:val="00A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6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54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2014-09-03T05:26:00Z</dcterms:created>
  <dcterms:modified xsi:type="dcterms:W3CDTF">2014-09-03T05:28:00Z</dcterms:modified>
</cp:coreProperties>
</file>