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6" w:rsidRDefault="00D07316" w:rsidP="00D07316">
      <w:pPr>
        <w:jc w:val="center"/>
        <w:rPr>
          <w:b/>
        </w:rPr>
      </w:pPr>
      <w:r>
        <w:rPr>
          <w:b/>
        </w:rPr>
        <w:t>СВЕДЕНИЯ</w:t>
      </w:r>
    </w:p>
    <w:p w:rsidR="00D07316" w:rsidRDefault="00D07316" w:rsidP="00D07316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</w:t>
      </w:r>
      <w:proofErr w:type="gramStart"/>
      <w:r>
        <w:rPr>
          <w:b/>
        </w:rPr>
        <w:t xml:space="preserve">характера  </w:t>
      </w:r>
      <w:r w:rsidR="00761721">
        <w:rPr>
          <w:b/>
        </w:rPr>
        <w:t xml:space="preserve"> начальника организационного отдела </w:t>
      </w:r>
      <w:r>
        <w:rPr>
          <w:b/>
        </w:rPr>
        <w:t>Собрания депутатов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Копейского</w:t>
      </w:r>
      <w:proofErr w:type="spellEnd"/>
      <w:r>
        <w:rPr>
          <w:b/>
        </w:rPr>
        <w:t xml:space="preserve"> городского округа Челябинской области</w:t>
      </w:r>
      <w:r w:rsidR="00761721">
        <w:rPr>
          <w:b/>
        </w:rPr>
        <w:t xml:space="preserve">  Иониной Е.А.</w:t>
      </w:r>
      <w:r w:rsidR="003F4BDC">
        <w:rPr>
          <w:b/>
        </w:rPr>
        <w:t xml:space="preserve"> </w:t>
      </w:r>
      <w:r>
        <w:rPr>
          <w:b/>
        </w:rPr>
        <w:t>и членов сем</w:t>
      </w:r>
      <w:r w:rsidR="003F4BDC">
        <w:rPr>
          <w:b/>
        </w:rPr>
        <w:t>ьи</w:t>
      </w:r>
      <w:r>
        <w:rPr>
          <w:b/>
        </w:rPr>
        <w:t xml:space="preserve"> за отчетный период</w:t>
      </w:r>
      <w:r w:rsidR="003F4BDC">
        <w:rPr>
          <w:b/>
        </w:rPr>
        <w:t xml:space="preserve"> </w:t>
      </w:r>
    </w:p>
    <w:p w:rsidR="00D07316" w:rsidRDefault="00D07316" w:rsidP="00D07316">
      <w:pPr>
        <w:jc w:val="center"/>
        <w:rPr>
          <w:b/>
        </w:rPr>
      </w:pPr>
      <w:r>
        <w:rPr>
          <w:b/>
        </w:rPr>
        <w:t>с 1 января 201</w:t>
      </w:r>
      <w:r w:rsidR="00D34958">
        <w:rPr>
          <w:b/>
        </w:rPr>
        <w:t>3</w:t>
      </w:r>
      <w:r>
        <w:rPr>
          <w:b/>
        </w:rPr>
        <w:t>г. по 31 декабря 201</w:t>
      </w:r>
      <w:r w:rsidR="00D34958">
        <w:rPr>
          <w:b/>
        </w:rPr>
        <w:t>3</w:t>
      </w:r>
      <w:r>
        <w:rPr>
          <w:b/>
        </w:rPr>
        <w:t>г.</w:t>
      </w:r>
    </w:p>
    <w:p w:rsidR="00D07316" w:rsidRDefault="00D07316" w:rsidP="00D07316">
      <w:pPr>
        <w:pStyle w:val="ConsPlusNonformat"/>
        <w:jc w:val="center"/>
        <w:rPr>
          <w:rFonts w:ascii="Times New Roman" w:hAnsi="Times New Roman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89"/>
        <w:gridCol w:w="1699"/>
        <w:gridCol w:w="1901"/>
        <w:gridCol w:w="1439"/>
        <w:gridCol w:w="1224"/>
        <w:gridCol w:w="1581"/>
        <w:gridCol w:w="1080"/>
        <w:gridCol w:w="900"/>
        <w:gridCol w:w="1516"/>
      </w:tblGrid>
      <w:tr w:rsidR="00F90163" w:rsidTr="00F9016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1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F90163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Декларирован-ный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годовой доход за  отчетный период (руб.)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90163" w:rsidTr="00F9016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3" w:rsidRDefault="00F90163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3" w:rsidRDefault="00F90163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3" w:rsidRDefault="00F9016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транспортные средства с указанием вида и марки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14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r w:rsidR="00F90163">
              <w:rPr>
                <w:b/>
                <w:sz w:val="20"/>
                <w:szCs w:val="20"/>
              </w:rPr>
              <w:t>ло</w:t>
            </w:r>
            <w:proofErr w:type="spellEnd"/>
            <w:r w:rsidR="00F90163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F90163">
              <w:rPr>
                <w:b/>
                <w:sz w:val="20"/>
                <w:szCs w:val="20"/>
              </w:rPr>
              <w:t>щадь</w:t>
            </w:r>
            <w:proofErr w:type="spellEnd"/>
            <w:proofErr w:type="gramEnd"/>
            <w:r w:rsidR="00F90163">
              <w:rPr>
                <w:b/>
                <w:sz w:val="20"/>
                <w:szCs w:val="20"/>
              </w:rPr>
              <w:t xml:space="preserve"> (кв.м.)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F90163" w:rsidTr="00F901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761721" w:rsidP="009B0A27">
            <w:pPr>
              <w:jc w:val="center"/>
            </w:pPr>
            <w:r>
              <w:t>Ионина Е.А.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 w:rsidP="0076172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761721">
              <w:rPr>
                <w:sz w:val="22"/>
                <w:szCs w:val="22"/>
              </w:rPr>
              <w:t xml:space="preserve">Начальник </w:t>
            </w:r>
            <w:proofErr w:type="spellStart"/>
            <w:proofErr w:type="gramStart"/>
            <w:r w:rsidR="00761721">
              <w:rPr>
                <w:sz w:val="22"/>
                <w:szCs w:val="22"/>
              </w:rPr>
              <w:t>организацион-ного</w:t>
            </w:r>
            <w:proofErr w:type="spellEnd"/>
            <w:proofErr w:type="gramEnd"/>
            <w:r w:rsidR="00761721">
              <w:rPr>
                <w:sz w:val="22"/>
                <w:szCs w:val="22"/>
              </w:rPr>
              <w:t xml:space="preserve"> отдела</w:t>
            </w:r>
          </w:p>
          <w:p w:rsidR="00761721" w:rsidRDefault="00761721" w:rsidP="00761721">
            <w:pPr>
              <w:jc w:val="center"/>
            </w:pPr>
            <w:r>
              <w:rPr>
                <w:sz w:val="22"/>
                <w:szCs w:val="22"/>
              </w:rPr>
              <w:t xml:space="preserve">Собрания депутатов </w:t>
            </w:r>
            <w:proofErr w:type="spellStart"/>
            <w:r>
              <w:rPr>
                <w:sz w:val="22"/>
                <w:szCs w:val="22"/>
              </w:rPr>
              <w:t>Копейского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761721">
            <w:pPr>
              <w:jc w:val="center"/>
            </w:pPr>
            <w:r>
              <w:t>422 435,87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r>
              <w:rPr>
                <w:sz w:val="22"/>
                <w:szCs w:val="22"/>
              </w:rPr>
              <w:t>1) земельный участок приусадебный,</w:t>
            </w:r>
          </w:p>
          <w:p w:rsidR="00F90163" w:rsidRDefault="00F90163">
            <w:r>
              <w:rPr>
                <w:sz w:val="22"/>
                <w:szCs w:val="22"/>
              </w:rPr>
              <w:t>индивидуальный</w:t>
            </w:r>
          </w:p>
          <w:p w:rsidR="00F90163" w:rsidRDefault="00F90163">
            <w:r>
              <w:rPr>
                <w:sz w:val="22"/>
                <w:szCs w:val="22"/>
              </w:rPr>
              <w:t>2)</w:t>
            </w:r>
            <w:r w:rsidR="00761721">
              <w:rPr>
                <w:sz w:val="22"/>
                <w:szCs w:val="22"/>
              </w:rPr>
              <w:t xml:space="preserve"> ½ </w:t>
            </w:r>
            <w:r>
              <w:rPr>
                <w:sz w:val="22"/>
                <w:szCs w:val="22"/>
              </w:rPr>
              <w:t xml:space="preserve"> </w:t>
            </w:r>
            <w:r w:rsidR="00761721">
              <w:rPr>
                <w:sz w:val="22"/>
                <w:szCs w:val="22"/>
              </w:rPr>
              <w:t xml:space="preserve">часть </w:t>
            </w:r>
            <w:r>
              <w:rPr>
                <w:sz w:val="22"/>
                <w:szCs w:val="22"/>
              </w:rPr>
              <w:t>жило</w:t>
            </w:r>
            <w:r w:rsidR="00761721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дом</w:t>
            </w:r>
            <w:r w:rsidR="0076172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</w:t>
            </w:r>
          </w:p>
          <w:p w:rsidR="00F90163" w:rsidRDefault="00F90163" w:rsidP="00A32046">
            <w:r>
              <w:rPr>
                <w:sz w:val="22"/>
                <w:szCs w:val="22"/>
              </w:rPr>
              <w:t>3) квартира,</w:t>
            </w:r>
          </w:p>
          <w:p w:rsidR="00F90163" w:rsidRDefault="00761721" w:rsidP="00761721">
            <w:r>
              <w:t>долевая, 1/3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Pr="00A32046" w:rsidRDefault="00761721" w:rsidP="00761721">
            <w:pPr>
              <w:pStyle w:val="a3"/>
              <w:numPr>
                <w:ilvl w:val="0"/>
                <w:numId w:val="2"/>
              </w:numPr>
              <w:ind w:left="315"/>
            </w:pPr>
            <w:r>
              <w:t>1 000</w:t>
            </w:r>
          </w:p>
          <w:p w:rsidR="00F90163" w:rsidRDefault="00F90163"/>
          <w:p w:rsidR="00F90163" w:rsidRDefault="00F90163"/>
          <w:p w:rsidR="00F90163" w:rsidRDefault="00F90163"/>
          <w:p w:rsidR="00F90163" w:rsidRDefault="00761721">
            <w:r>
              <w:t>2) 40,8</w:t>
            </w:r>
          </w:p>
          <w:p w:rsidR="00761721" w:rsidRDefault="00761721" w:rsidP="00761721">
            <w:pPr>
              <w:ind w:left="32"/>
            </w:pPr>
          </w:p>
          <w:p w:rsidR="00F90163" w:rsidRPr="00A32046" w:rsidRDefault="00761721" w:rsidP="00761721">
            <w:pPr>
              <w:ind w:left="32"/>
            </w:pPr>
            <w:r>
              <w:t>3) 20,63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r>
              <w:rPr>
                <w:sz w:val="22"/>
                <w:szCs w:val="22"/>
              </w:rPr>
              <w:t>1)Россия</w:t>
            </w:r>
          </w:p>
          <w:p w:rsidR="00F90163" w:rsidRDefault="00F90163"/>
          <w:p w:rsidR="00F90163" w:rsidRDefault="00F90163"/>
          <w:p w:rsidR="00F90163" w:rsidRDefault="00F90163"/>
          <w:p w:rsidR="00F90163" w:rsidRDefault="00F90163">
            <w:r>
              <w:rPr>
                <w:sz w:val="22"/>
                <w:szCs w:val="22"/>
              </w:rPr>
              <w:t>2) Россия</w:t>
            </w:r>
          </w:p>
          <w:p w:rsidR="00F90163" w:rsidRDefault="00F90163"/>
          <w:p w:rsidR="00F90163" w:rsidRDefault="00F90163">
            <w:r>
              <w:rPr>
                <w:sz w:val="22"/>
                <w:szCs w:val="22"/>
              </w:rPr>
              <w:t>3) 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Pr="00761721" w:rsidRDefault="00761721" w:rsidP="009B0A27"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>
            <w: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F90163"/>
        </w:tc>
      </w:tr>
      <w:tr w:rsidR="00F90163" w:rsidTr="00F90163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761721">
            <w:pPr>
              <w:jc w:val="center"/>
            </w:pPr>
            <w:r>
              <w:t>Дочь</w:t>
            </w:r>
          </w:p>
          <w:p w:rsidR="00761721" w:rsidRDefault="00761721">
            <w:pPr>
              <w:jc w:val="center"/>
            </w:pPr>
            <w:r>
              <w:t>Ионина Н.А.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3" w:rsidRDefault="00761721">
            <w:pPr>
              <w:jc w:val="center"/>
            </w:pPr>
            <w:r>
              <w:t>6 454,97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 w:rsidP="003F4BDC">
            <w:r>
              <w:rPr>
                <w:sz w:val="22"/>
                <w:szCs w:val="22"/>
              </w:rPr>
              <w:t xml:space="preserve"> </w:t>
            </w:r>
            <w:r w:rsidR="00761721">
              <w:rPr>
                <w:sz w:val="22"/>
                <w:szCs w:val="22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 w:rsidP="00FC0A70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pPr>
              <w:jc w:val="center"/>
            </w:pPr>
            <w: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3" w:rsidRDefault="00F90163">
            <w:pPr>
              <w:jc w:val="center"/>
            </w:pPr>
          </w:p>
        </w:tc>
      </w:tr>
    </w:tbl>
    <w:p w:rsidR="00A93BDB" w:rsidRDefault="00A93BDB"/>
    <w:sectPr w:rsidR="00A93BDB" w:rsidSect="003F4BDC">
      <w:pgSz w:w="16838" w:h="11906" w:orient="landscape"/>
      <w:pgMar w:top="85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298"/>
    <w:multiLevelType w:val="hybridMultilevel"/>
    <w:tmpl w:val="42BEC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77E"/>
    <w:multiLevelType w:val="hybridMultilevel"/>
    <w:tmpl w:val="6434A3A0"/>
    <w:lvl w:ilvl="0" w:tplc="CE3A4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F06A2"/>
    <w:multiLevelType w:val="hybridMultilevel"/>
    <w:tmpl w:val="B2D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16"/>
    <w:rsid w:val="001E133E"/>
    <w:rsid w:val="001F75D2"/>
    <w:rsid w:val="002C03E6"/>
    <w:rsid w:val="003F4BDC"/>
    <w:rsid w:val="00615283"/>
    <w:rsid w:val="007365B2"/>
    <w:rsid w:val="00761721"/>
    <w:rsid w:val="00813CEB"/>
    <w:rsid w:val="008C1DFE"/>
    <w:rsid w:val="009B0A27"/>
    <w:rsid w:val="00A32046"/>
    <w:rsid w:val="00A93BDB"/>
    <w:rsid w:val="00BB5D4E"/>
    <w:rsid w:val="00CF7DC2"/>
    <w:rsid w:val="00D07316"/>
    <w:rsid w:val="00D34958"/>
    <w:rsid w:val="00E66B28"/>
    <w:rsid w:val="00F90163"/>
    <w:rsid w:val="00F91465"/>
    <w:rsid w:val="00FC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731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2014-05-15T03:56:00Z</cp:lastPrinted>
  <dcterms:created xsi:type="dcterms:W3CDTF">2014-05-14T03:16:00Z</dcterms:created>
  <dcterms:modified xsi:type="dcterms:W3CDTF">2014-05-15T03:56:00Z</dcterms:modified>
</cp:coreProperties>
</file>